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32249D" w:rsidRDefault="00AE666A" w:rsidP="0032249D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32249D">
        <w:rPr>
          <w:rFonts w:ascii="Verdana" w:hAnsi="Verdana"/>
          <w:sz w:val="20"/>
          <w:szCs w:val="20"/>
        </w:rPr>
        <w:tab/>
        <w:t xml:space="preserve">Data rozstrzygnięcia postępowania: </w:t>
      </w:r>
      <w:r w:rsidR="0062762B">
        <w:rPr>
          <w:rFonts w:ascii="Verdana" w:hAnsi="Verdana"/>
          <w:sz w:val="20"/>
          <w:szCs w:val="20"/>
        </w:rPr>
        <w:t>24</w:t>
      </w:r>
      <w:r w:rsidRPr="0032249D">
        <w:rPr>
          <w:rFonts w:ascii="Verdana" w:hAnsi="Verdana"/>
          <w:sz w:val="20"/>
          <w:szCs w:val="20"/>
        </w:rPr>
        <w:t>.</w:t>
      </w:r>
      <w:r w:rsidR="0062762B">
        <w:rPr>
          <w:rFonts w:ascii="Verdana" w:hAnsi="Verdana"/>
          <w:sz w:val="20"/>
          <w:szCs w:val="20"/>
        </w:rPr>
        <w:t>11</w:t>
      </w:r>
      <w:r w:rsidRPr="0032249D">
        <w:rPr>
          <w:rFonts w:ascii="Verdana" w:hAnsi="Verdana"/>
          <w:sz w:val="20"/>
          <w:szCs w:val="20"/>
        </w:rPr>
        <w:t>.20</w:t>
      </w:r>
      <w:r w:rsidR="0032249D" w:rsidRPr="0032249D">
        <w:rPr>
          <w:rFonts w:ascii="Verdana" w:hAnsi="Verdana"/>
          <w:sz w:val="20"/>
          <w:szCs w:val="20"/>
        </w:rPr>
        <w:t>20</w:t>
      </w:r>
    </w:p>
    <w:p w:rsidR="00D068F2" w:rsidRDefault="00D068F2" w:rsidP="0032249D">
      <w:pPr>
        <w:spacing w:after="0" w:line="360" w:lineRule="auto"/>
        <w:rPr>
          <w:rFonts w:ascii="Verdana" w:hAnsi="Verdana"/>
          <w:sz w:val="20"/>
          <w:szCs w:val="20"/>
        </w:rPr>
      </w:pP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Konkurs ofert:</w:t>
      </w:r>
      <w:r w:rsidRPr="0032249D">
        <w:rPr>
          <w:rFonts w:ascii="Verdana" w:hAnsi="Verdana"/>
          <w:sz w:val="20"/>
          <w:szCs w:val="20"/>
        </w:rPr>
        <w:tab/>
        <w:t>Na rok 20</w:t>
      </w:r>
      <w:r w:rsidR="0062762B">
        <w:rPr>
          <w:rFonts w:ascii="Verdana" w:hAnsi="Verdana"/>
          <w:sz w:val="20"/>
          <w:szCs w:val="20"/>
        </w:rPr>
        <w:t>21</w:t>
      </w:r>
      <w:r w:rsidRPr="0032249D">
        <w:rPr>
          <w:rFonts w:ascii="Verdana" w:hAnsi="Verdana"/>
          <w:sz w:val="20"/>
          <w:szCs w:val="20"/>
        </w:rPr>
        <w:t>/202</w:t>
      </w:r>
      <w:r w:rsidR="0062762B">
        <w:rPr>
          <w:rFonts w:ascii="Verdana" w:hAnsi="Verdana"/>
          <w:sz w:val="20"/>
          <w:szCs w:val="20"/>
        </w:rPr>
        <w:t>3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Nazwa rodzaju świadczeń: Udzielanie świadczeń zdrowotnych</w:t>
      </w:r>
      <w:r w:rsidRPr="0032249D">
        <w:rPr>
          <w:rFonts w:ascii="Verdana" w:hAnsi="Verdana"/>
          <w:sz w:val="20"/>
          <w:szCs w:val="20"/>
        </w:rPr>
        <w:tab/>
        <w:t xml:space="preserve">      </w:t>
      </w:r>
    </w:p>
    <w:p w:rsidR="00AE666A" w:rsidRPr="0032249D" w:rsidRDefault="00AE666A" w:rsidP="0032249D">
      <w:pPr>
        <w:spacing w:after="0" w:line="360" w:lineRule="auto"/>
        <w:rPr>
          <w:rFonts w:ascii="Verdana" w:hAnsi="Verdana"/>
          <w:sz w:val="20"/>
          <w:szCs w:val="20"/>
        </w:rPr>
      </w:pPr>
      <w:r w:rsidRPr="0032249D">
        <w:rPr>
          <w:rFonts w:ascii="Verdana" w:hAnsi="Verdana"/>
          <w:sz w:val="20"/>
          <w:szCs w:val="20"/>
        </w:rPr>
        <w:t>Kod postępowania: WCPiT/EA/51-</w:t>
      </w:r>
      <w:r w:rsidR="0062762B">
        <w:rPr>
          <w:rFonts w:ascii="Verdana" w:hAnsi="Verdana"/>
          <w:sz w:val="20"/>
          <w:szCs w:val="20"/>
        </w:rPr>
        <w:t>5</w:t>
      </w:r>
      <w:r w:rsidRPr="0032249D">
        <w:rPr>
          <w:rFonts w:ascii="Verdana" w:hAnsi="Verdana"/>
          <w:sz w:val="20"/>
          <w:szCs w:val="20"/>
        </w:rPr>
        <w:t>/20</w:t>
      </w:r>
      <w:r w:rsidR="00CB1365">
        <w:rPr>
          <w:rFonts w:ascii="Verdana" w:hAnsi="Verdana"/>
          <w:sz w:val="20"/>
          <w:szCs w:val="20"/>
        </w:rPr>
        <w:t>20</w:t>
      </w: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62762B" w:rsidRPr="0062762B" w:rsidRDefault="00AE666A" w:rsidP="0062762B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2762B">
        <w:rPr>
          <w:rFonts w:ascii="Verdana" w:hAnsi="Verdana"/>
          <w:b/>
          <w:sz w:val="20"/>
          <w:szCs w:val="20"/>
        </w:rPr>
        <w:t xml:space="preserve">Nazwa zakresu:  </w:t>
      </w:r>
      <w:r w:rsidR="00D068F2" w:rsidRPr="0062762B">
        <w:rPr>
          <w:rStyle w:val="FontStyle35"/>
          <w:rFonts w:ascii="Verdana" w:hAnsi="Verdana"/>
          <w:b/>
          <w:sz w:val="20"/>
          <w:szCs w:val="20"/>
        </w:rPr>
        <w:t>konkursu na udzielanie świadczeń zdrowotnych w zakresie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wykonywania badań diagnostycznych, konsultacji specjalistycznych dla pacjentów</w:t>
      </w:r>
      <w:r w:rsidR="0062762B" w:rsidRPr="0062762B">
        <w:rPr>
          <w:rFonts w:ascii="Verdana" w:hAnsi="Verdana" w:cs="Arial"/>
          <w:sz w:val="20"/>
          <w:szCs w:val="20"/>
        </w:rPr>
        <w:t xml:space="preserve"> 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Wielkopolskiego Centrum Pulmonologii i Torakochirurgii (szpital w Poznaniu, Ludwikowie i Chodzieży)</w:t>
      </w:r>
    </w:p>
    <w:p w:rsidR="00CC3C36" w:rsidRPr="0062762B" w:rsidRDefault="00CC3C36" w:rsidP="0062762B">
      <w:pPr>
        <w:pStyle w:val="Tekstpodstawowy2"/>
        <w:spacing w:after="0" w:line="240" w:lineRule="auto"/>
        <w:ind w:left="-360" w:right="-468"/>
        <w:jc w:val="both"/>
        <w:rPr>
          <w:rFonts w:ascii="Verdana" w:hAnsi="Verdana"/>
          <w:b/>
          <w:sz w:val="20"/>
          <w:szCs w:val="20"/>
          <w:u w:val="single"/>
        </w:rPr>
      </w:pPr>
    </w:p>
    <w:p w:rsidR="00D068F2" w:rsidRPr="00273D8B" w:rsidRDefault="00D068F2" w:rsidP="00D068F2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73D8B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D068F2" w:rsidRPr="00273D8B" w:rsidRDefault="00D068F2" w:rsidP="0087394F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273D8B">
        <w:rPr>
          <w:rFonts w:ascii="Verdana" w:hAnsi="Verdana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4"/>
        <w:gridCol w:w="5006"/>
        <w:gridCol w:w="3470"/>
      </w:tblGrid>
      <w:tr w:rsidR="0062762B" w:rsidRPr="0094530C" w:rsidTr="0094530C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87394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Nazwa i adres wykonawcy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Zakres </w:t>
            </w:r>
          </w:p>
        </w:tc>
      </w:tr>
      <w:tr w:rsidR="0062762B" w:rsidRPr="0094530C" w:rsidTr="0094530C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Regionalne Centrum Krwiodawstwa i Krwiolecznictwa </w:t>
            </w:r>
          </w:p>
          <w:p w:rsid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Ul. Marcelińska 44, 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60-354 Poznań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Pakiet nr 1 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2762B" w:rsidRPr="0094530C" w:rsidTr="0094530C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Szpital Kliniczny im. H. Święcickiego Uniwersytetu Medycznego im. K. Marcinkowskiego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Ul. Przybyszewskiego 49,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60-355 Poznań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Pakiet nr:  </w:t>
            </w:r>
          </w:p>
          <w:p w:rsid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10,</w:t>
            </w:r>
            <w:r w:rsidR="0094530C">
              <w:rPr>
                <w:rFonts w:ascii="Verdana" w:hAnsi="Verdana"/>
                <w:sz w:val="20"/>
                <w:szCs w:val="20"/>
              </w:rPr>
              <w:t>1</w:t>
            </w:r>
            <w:r w:rsidRPr="0094530C">
              <w:rPr>
                <w:rFonts w:ascii="Verdana" w:hAnsi="Verdana"/>
                <w:sz w:val="20"/>
                <w:szCs w:val="20"/>
              </w:rPr>
              <w:t>3,14,15,17,1</w:t>
            </w:r>
            <w:r w:rsidR="00B74538" w:rsidRPr="0094530C">
              <w:rPr>
                <w:rFonts w:ascii="Verdana" w:hAnsi="Verdana"/>
                <w:sz w:val="20"/>
                <w:szCs w:val="20"/>
              </w:rPr>
              <w:t>8</w:t>
            </w:r>
            <w:r w:rsidRPr="0094530C">
              <w:rPr>
                <w:rFonts w:ascii="Verdana" w:hAnsi="Verdana"/>
                <w:sz w:val="20"/>
                <w:szCs w:val="20"/>
              </w:rPr>
              <w:t>,20,21,23,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24,25,28,29,30,31,34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2762B" w:rsidRPr="0094530C" w:rsidTr="0094530C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Wojewódzka Stacja Sanitarno-Epidemiologiczna w Poznaniu</w:t>
            </w:r>
          </w:p>
          <w:p w:rsid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Ul. Noskowskiego 23, 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61-705 Poznań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Pakiet nr  8</w:t>
            </w:r>
          </w:p>
        </w:tc>
      </w:tr>
      <w:tr w:rsidR="0062762B" w:rsidRPr="0094530C" w:rsidTr="0094530C">
        <w:trPr>
          <w:cantSplit/>
          <w:trHeight w:val="328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4530C">
              <w:rPr>
                <w:rFonts w:ascii="Verdana" w:hAnsi="Verdana"/>
                <w:sz w:val="20"/>
                <w:szCs w:val="20"/>
              </w:rPr>
              <w:t>Alab</w:t>
            </w:r>
            <w:proofErr w:type="spellEnd"/>
            <w:r w:rsidRPr="0094530C">
              <w:rPr>
                <w:rFonts w:ascii="Verdana" w:hAnsi="Verdana"/>
                <w:sz w:val="20"/>
                <w:szCs w:val="20"/>
              </w:rPr>
              <w:t xml:space="preserve"> Laboratoria sp. z o.o.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Ul. Stępińska 22/30</w:t>
            </w:r>
          </w:p>
          <w:p w:rsidR="0062762B" w:rsidRPr="0094530C" w:rsidRDefault="0062762B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00-739 Warszawa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B74538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Pakiet nr 2,3,4,6</w:t>
            </w:r>
          </w:p>
        </w:tc>
      </w:tr>
      <w:tr w:rsidR="0062762B" w:rsidRPr="0094530C" w:rsidTr="0094530C">
        <w:trPr>
          <w:cantSplit/>
          <w:trHeight w:val="557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B74538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538" w:rsidRPr="0094530C" w:rsidRDefault="00B74538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4530C">
              <w:rPr>
                <w:rFonts w:ascii="Verdana" w:hAnsi="Verdana"/>
                <w:sz w:val="20"/>
                <w:szCs w:val="20"/>
              </w:rPr>
              <w:t>Synevo</w:t>
            </w:r>
            <w:proofErr w:type="spellEnd"/>
            <w:r w:rsidRPr="0094530C"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  <w:p w:rsidR="00B74538" w:rsidRPr="0094530C" w:rsidRDefault="00B74538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94530C">
              <w:rPr>
                <w:rFonts w:ascii="Verdana" w:hAnsi="Verdana"/>
                <w:sz w:val="20"/>
                <w:szCs w:val="20"/>
              </w:rPr>
              <w:t>Zamieniecka</w:t>
            </w:r>
            <w:proofErr w:type="spellEnd"/>
            <w:r w:rsidRPr="0094530C">
              <w:rPr>
                <w:rFonts w:ascii="Verdana" w:hAnsi="Verdana"/>
                <w:sz w:val="20"/>
                <w:szCs w:val="20"/>
              </w:rPr>
              <w:t xml:space="preserve"> 80 lok. 401, </w:t>
            </w:r>
          </w:p>
          <w:p w:rsidR="0062762B" w:rsidRPr="0094530C" w:rsidRDefault="00B74538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04-158 Warszawa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2B" w:rsidRPr="0094530C" w:rsidRDefault="00B74538" w:rsidP="0094530C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4530C">
              <w:rPr>
                <w:rFonts w:ascii="Verdana" w:hAnsi="Verdana"/>
                <w:sz w:val="20"/>
                <w:szCs w:val="20"/>
              </w:rPr>
              <w:t>Pakiet nr  11</w:t>
            </w:r>
          </w:p>
        </w:tc>
      </w:tr>
    </w:tbl>
    <w:p w:rsidR="0094530C" w:rsidRDefault="0094530C" w:rsidP="0094530C">
      <w:pPr>
        <w:spacing w:after="0"/>
        <w:ind w:firstLine="708"/>
        <w:jc w:val="both"/>
        <w:rPr>
          <w:rFonts w:ascii="Verdana" w:hAnsi="Verdana" w:cs="Arial"/>
          <w:sz w:val="20"/>
          <w:szCs w:val="20"/>
        </w:rPr>
      </w:pPr>
    </w:p>
    <w:p w:rsidR="0087394F" w:rsidRDefault="0087394F" w:rsidP="0094530C">
      <w:pPr>
        <w:spacing w:after="0"/>
        <w:ind w:firstLine="708"/>
        <w:jc w:val="both"/>
        <w:rPr>
          <w:rFonts w:ascii="Verdana" w:hAnsi="Verdana" w:cs="Arial"/>
          <w:sz w:val="20"/>
          <w:szCs w:val="20"/>
        </w:rPr>
      </w:pPr>
    </w:p>
    <w:p w:rsidR="0062762B" w:rsidRPr="00B74538" w:rsidRDefault="0062762B" w:rsidP="0094530C">
      <w:pPr>
        <w:spacing w:after="0"/>
        <w:ind w:firstLine="708"/>
        <w:jc w:val="both"/>
        <w:rPr>
          <w:rFonts w:ascii="Verdana" w:hAnsi="Verdana" w:cs="Arial"/>
          <w:sz w:val="20"/>
          <w:szCs w:val="20"/>
        </w:rPr>
      </w:pPr>
      <w:r w:rsidRPr="00941195">
        <w:rPr>
          <w:rFonts w:ascii="Verdana" w:hAnsi="Verdana" w:cs="Arial"/>
          <w:sz w:val="20"/>
          <w:szCs w:val="20"/>
        </w:rPr>
        <w:t xml:space="preserve">W  zakresie pakietów </w:t>
      </w:r>
      <w:r w:rsidR="00B74538">
        <w:rPr>
          <w:rFonts w:ascii="Verdana" w:hAnsi="Verdana" w:cs="Arial"/>
          <w:sz w:val="20"/>
          <w:szCs w:val="20"/>
        </w:rPr>
        <w:t>5</w:t>
      </w:r>
      <w:r w:rsidRPr="00941195">
        <w:rPr>
          <w:rFonts w:ascii="Verdana" w:hAnsi="Verdana" w:cs="Arial"/>
          <w:sz w:val="20"/>
          <w:szCs w:val="20"/>
        </w:rPr>
        <w:t>,</w:t>
      </w:r>
      <w:r w:rsidR="00B74538">
        <w:rPr>
          <w:rFonts w:ascii="Verdana" w:hAnsi="Verdana" w:cs="Arial"/>
          <w:sz w:val="20"/>
          <w:szCs w:val="20"/>
        </w:rPr>
        <w:t>7,12,16,19,22,26,27,32,33,35</w:t>
      </w:r>
      <w:r w:rsidRPr="00941195">
        <w:rPr>
          <w:rFonts w:ascii="Verdana" w:hAnsi="Verdana" w:cs="Arial"/>
          <w:sz w:val="20"/>
          <w:szCs w:val="20"/>
        </w:rPr>
        <w:t xml:space="preserve"> nie wpłynęła żadna oferta </w:t>
      </w:r>
      <w:r w:rsidRPr="00B74538">
        <w:rPr>
          <w:rFonts w:ascii="Verdana" w:hAnsi="Verdana" w:cs="Arial"/>
          <w:sz w:val="20"/>
          <w:szCs w:val="20"/>
        </w:rPr>
        <w:t>spełniająca wymogi Udzielającego zamówienia.</w:t>
      </w:r>
    </w:p>
    <w:p w:rsidR="0094530C" w:rsidRDefault="0062762B" w:rsidP="00B74538">
      <w:pPr>
        <w:jc w:val="both"/>
        <w:rPr>
          <w:rFonts w:ascii="Verdana" w:hAnsi="Verdana" w:cs="Arial"/>
          <w:sz w:val="20"/>
          <w:szCs w:val="20"/>
        </w:rPr>
      </w:pPr>
      <w:r w:rsidRPr="00B74538">
        <w:rPr>
          <w:rFonts w:ascii="Verdana" w:hAnsi="Verdana" w:cs="Arial"/>
          <w:sz w:val="20"/>
          <w:szCs w:val="20"/>
        </w:rPr>
        <w:tab/>
      </w:r>
    </w:p>
    <w:p w:rsidR="00B74538" w:rsidRDefault="0062762B" w:rsidP="00B74538">
      <w:pPr>
        <w:jc w:val="both"/>
        <w:rPr>
          <w:rFonts w:ascii="Verdana" w:hAnsi="Verdana" w:cs="Arial"/>
          <w:sz w:val="20"/>
          <w:szCs w:val="20"/>
          <w:lang w:eastAsia="ar-SA"/>
        </w:rPr>
      </w:pPr>
      <w:r w:rsidRPr="00B74538">
        <w:rPr>
          <w:rFonts w:ascii="Verdana" w:hAnsi="Verdana" w:cs="Arial"/>
          <w:sz w:val="20"/>
          <w:szCs w:val="20"/>
        </w:rPr>
        <w:t>Oferta firmy ALAB została odrzucona</w:t>
      </w:r>
      <w:r w:rsidR="0094530C">
        <w:rPr>
          <w:rFonts w:ascii="Verdana" w:hAnsi="Verdana" w:cs="Arial"/>
          <w:sz w:val="20"/>
          <w:szCs w:val="20"/>
        </w:rPr>
        <w:t xml:space="preserve"> zakresie pakietów 8 i 9</w:t>
      </w:r>
      <w:r w:rsidRPr="00B74538">
        <w:rPr>
          <w:rFonts w:ascii="Verdana" w:hAnsi="Verdana" w:cs="Arial"/>
          <w:sz w:val="20"/>
          <w:szCs w:val="20"/>
        </w:rPr>
        <w:t>, ze względu na to, że</w:t>
      </w:r>
      <w:r w:rsidRPr="00B74538">
        <w:rPr>
          <w:rFonts w:ascii="Verdana" w:hAnsi="Verdana" w:cs="Arial"/>
          <w:sz w:val="20"/>
          <w:szCs w:val="20"/>
          <w:lang w:eastAsia="ar-SA"/>
        </w:rPr>
        <w:t xml:space="preserve"> oferta nie spełnia wymaganych warunków określonych w przepisach prawa oraz warunków określonych przez Udzielającego zamówienia. </w:t>
      </w:r>
    </w:p>
    <w:p w:rsidR="0094530C" w:rsidRDefault="0094530C" w:rsidP="00B74538">
      <w:pPr>
        <w:jc w:val="both"/>
        <w:rPr>
          <w:rFonts w:ascii="Verdana" w:hAnsi="Verdana" w:cs="Arial"/>
          <w:sz w:val="20"/>
          <w:szCs w:val="20"/>
          <w:lang w:eastAsia="ar-SA"/>
        </w:rPr>
      </w:pPr>
      <w:r>
        <w:rPr>
          <w:rFonts w:ascii="Verdana" w:hAnsi="Verdana" w:cs="Arial"/>
          <w:sz w:val="20"/>
          <w:szCs w:val="20"/>
          <w:lang w:eastAsia="ar-SA"/>
        </w:rPr>
        <w:t>Podstawy odrzucenia:</w:t>
      </w:r>
    </w:p>
    <w:p w:rsidR="00B74538" w:rsidRPr="00B74538" w:rsidRDefault="00B74538" w:rsidP="00B74538">
      <w:pPr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ar-SA"/>
        </w:rPr>
        <w:t xml:space="preserve">1. </w:t>
      </w:r>
      <w:r w:rsidR="0062762B" w:rsidRPr="00B74538">
        <w:rPr>
          <w:rFonts w:ascii="Verdana" w:hAnsi="Verdana" w:cs="Arial"/>
          <w:sz w:val="20"/>
          <w:szCs w:val="20"/>
          <w:lang w:eastAsia="ar-SA"/>
        </w:rPr>
        <w:t>Komisja</w:t>
      </w:r>
      <w:r w:rsidR="0062762B" w:rsidRPr="00B74538">
        <w:rPr>
          <w:rFonts w:ascii="Verdana" w:hAnsi="Verdana" w:cs="Arial"/>
          <w:sz w:val="20"/>
          <w:szCs w:val="20"/>
        </w:rPr>
        <w:t xml:space="preserve"> konkursowa wezwała oferenta do usunięcia braków w wyznaczonym terminie pod rygorem odrzucenia oferty, jednak nie zostały one uzupełnione</w:t>
      </w:r>
      <w:r w:rsidR="0087394F">
        <w:rPr>
          <w:rFonts w:ascii="Verdana" w:hAnsi="Verdana" w:cs="Arial"/>
          <w:sz w:val="20"/>
          <w:szCs w:val="20"/>
        </w:rPr>
        <w:t>,</w:t>
      </w:r>
      <w:r w:rsidRPr="00B74538">
        <w:rPr>
          <w:rFonts w:ascii="Verdana" w:hAnsi="Verdana" w:cs="Arial"/>
          <w:sz w:val="20"/>
          <w:szCs w:val="20"/>
        </w:rPr>
        <w:t xml:space="preserve"> w zakresie</w:t>
      </w:r>
      <w:r w:rsidR="0062762B" w:rsidRPr="00B74538">
        <w:rPr>
          <w:rFonts w:ascii="Verdana" w:hAnsi="Verdana" w:cs="Arial"/>
          <w:sz w:val="20"/>
          <w:szCs w:val="20"/>
        </w:rPr>
        <w:t xml:space="preserve"> </w:t>
      </w:r>
      <w:r w:rsidRPr="00B74538">
        <w:rPr>
          <w:rFonts w:ascii="Verdana" w:hAnsi="Verdana" w:cs="Calibri"/>
          <w:sz w:val="20"/>
          <w:szCs w:val="20"/>
          <w:u w:val="single"/>
        </w:rPr>
        <w:t>Pakietu nr 9</w:t>
      </w:r>
      <w:r w:rsidRPr="00B74538">
        <w:rPr>
          <w:rFonts w:ascii="Verdana" w:hAnsi="Verdana" w:cs="Calibri"/>
          <w:b/>
          <w:sz w:val="20"/>
          <w:szCs w:val="20"/>
        </w:rPr>
        <w:t xml:space="preserve"> </w:t>
      </w:r>
      <w:r w:rsidRPr="00B74538">
        <w:rPr>
          <w:rFonts w:ascii="Verdana" w:hAnsi="Verdana" w:cs="Calibri"/>
          <w:sz w:val="20"/>
          <w:szCs w:val="20"/>
        </w:rPr>
        <w:t>Zamawiający wymaga, aby badania w poz. 1 – 6 wykonywane były w laboratorium posiadającym status krajowego lub regionalnego referencyjnego laboratorium prątka – brak dokumentu potwierdzającego</w:t>
      </w:r>
      <w:r w:rsidR="0087394F">
        <w:rPr>
          <w:rFonts w:ascii="Verdana" w:hAnsi="Verdana" w:cs="Calibri"/>
          <w:sz w:val="20"/>
          <w:szCs w:val="20"/>
        </w:rPr>
        <w:t>.</w:t>
      </w:r>
      <w:r w:rsidRPr="00B74538">
        <w:rPr>
          <w:rFonts w:ascii="Verdana" w:hAnsi="Verdana" w:cs="Calibri"/>
          <w:sz w:val="20"/>
          <w:szCs w:val="20"/>
        </w:rPr>
        <w:t xml:space="preserve"> </w:t>
      </w:r>
    </w:p>
    <w:p w:rsidR="0062762B" w:rsidRPr="00B74538" w:rsidRDefault="00B74538" w:rsidP="00B7453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74538"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 w:rsidR="0062762B" w:rsidRPr="00B74538">
        <w:rPr>
          <w:rFonts w:ascii="Verdana" w:hAnsi="Verdana"/>
          <w:sz w:val="20"/>
          <w:szCs w:val="20"/>
          <w:u w:val="single"/>
        </w:rPr>
        <w:t xml:space="preserve">Pakiet </w:t>
      </w:r>
      <w:r w:rsidRPr="00B74538">
        <w:rPr>
          <w:rFonts w:ascii="Verdana" w:hAnsi="Verdana"/>
          <w:sz w:val="20"/>
          <w:szCs w:val="20"/>
          <w:u w:val="single"/>
        </w:rPr>
        <w:t>8</w:t>
      </w:r>
      <w:r w:rsidR="0062762B" w:rsidRPr="00B74538">
        <w:rPr>
          <w:rFonts w:ascii="Verdana" w:hAnsi="Verdana"/>
          <w:sz w:val="20"/>
          <w:szCs w:val="20"/>
          <w:u w:val="single"/>
        </w:rPr>
        <w:t xml:space="preserve"> -</w:t>
      </w:r>
      <w:r w:rsidR="0062762B" w:rsidRPr="00B74538">
        <w:rPr>
          <w:rFonts w:ascii="Verdana" w:hAnsi="Verdana"/>
          <w:sz w:val="20"/>
          <w:szCs w:val="20"/>
        </w:rPr>
        <w:t xml:space="preserve"> Oferent zaproponował podwykonawstwo, co jest niezgodne z zapisem </w:t>
      </w:r>
      <w:r w:rsidRPr="00B74538">
        <w:rPr>
          <w:rFonts w:ascii="Verdana" w:hAnsi="Verdana"/>
          <w:sz w:val="20"/>
          <w:szCs w:val="20"/>
        </w:rPr>
        <w:t xml:space="preserve">SWK </w:t>
      </w:r>
      <w:proofErr w:type="spellStart"/>
      <w:r w:rsidRPr="00B74538">
        <w:rPr>
          <w:rFonts w:ascii="Verdana" w:hAnsi="Verdana"/>
          <w:sz w:val="20"/>
          <w:szCs w:val="20"/>
        </w:rPr>
        <w:t>pkt</w:t>
      </w:r>
      <w:proofErr w:type="spellEnd"/>
      <w:r w:rsidRPr="00B74538">
        <w:rPr>
          <w:rFonts w:ascii="Verdana" w:hAnsi="Verdana"/>
          <w:sz w:val="20"/>
          <w:szCs w:val="20"/>
        </w:rPr>
        <w:t xml:space="preserve"> III </w:t>
      </w:r>
      <w:r w:rsidRPr="00B74538">
        <w:rPr>
          <w:rFonts w:ascii="Verdana" w:hAnsi="Verdana" w:cs="Calibri"/>
          <w:sz w:val="20"/>
          <w:szCs w:val="20"/>
        </w:rPr>
        <w:t>Zapisy ogólne dotyczące badań laboratoryjnych (pakiety 1 –11)</w:t>
      </w:r>
      <w:r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B74538">
        <w:rPr>
          <w:rFonts w:ascii="Verdana" w:hAnsi="Verdana"/>
          <w:sz w:val="20"/>
          <w:szCs w:val="20"/>
        </w:rPr>
        <w:t>p</w:t>
      </w:r>
      <w:r w:rsidR="0062762B" w:rsidRPr="00B74538">
        <w:rPr>
          <w:rFonts w:ascii="Verdana" w:hAnsi="Verdana"/>
          <w:sz w:val="20"/>
          <w:szCs w:val="20"/>
        </w:rPr>
        <w:t>pkt</w:t>
      </w:r>
      <w:proofErr w:type="spellEnd"/>
      <w:r w:rsidR="0062762B" w:rsidRPr="00B74538">
        <w:rPr>
          <w:rFonts w:ascii="Verdana" w:hAnsi="Verdana"/>
          <w:sz w:val="20"/>
          <w:szCs w:val="20"/>
        </w:rPr>
        <w:t>. 2. Zamawiający nie wyraża zgody na zlecanie wykonywania badań podwykonawcom.</w:t>
      </w:r>
    </w:p>
    <w:p w:rsidR="0094530C" w:rsidRDefault="0094530C" w:rsidP="00B74538">
      <w:pPr>
        <w:pStyle w:val="Tekstpodstawowy"/>
        <w:spacing w:after="80" w:line="276" w:lineRule="auto"/>
        <w:ind w:firstLine="708"/>
        <w:rPr>
          <w:rFonts w:ascii="Verdana" w:hAnsi="Verdana" w:cs="Arial"/>
          <w:sz w:val="20"/>
        </w:rPr>
      </w:pPr>
    </w:p>
    <w:p w:rsidR="0094530C" w:rsidRDefault="0062762B" w:rsidP="0094530C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</w:rPr>
      </w:pPr>
      <w:r w:rsidRPr="00B74538">
        <w:rPr>
          <w:rFonts w:ascii="Verdana" w:hAnsi="Verdana" w:cs="Arial"/>
          <w:sz w:val="20"/>
        </w:rPr>
        <w:t xml:space="preserve">Mając powyższe na uwadze, </w:t>
      </w:r>
      <w:r w:rsidR="0094530C">
        <w:rPr>
          <w:rFonts w:ascii="Verdana" w:hAnsi="Verdana" w:cs="Arial"/>
          <w:sz w:val="20"/>
        </w:rPr>
        <w:t>u</w:t>
      </w:r>
      <w:r w:rsidR="0094530C" w:rsidRPr="00C10227">
        <w:rPr>
          <w:rStyle w:val="FontStyle35"/>
          <w:rFonts w:ascii="Verdana" w:hAnsi="Verdana"/>
          <w:bCs/>
          <w:sz w:val="20"/>
          <w:szCs w:val="20"/>
        </w:rPr>
        <w:t>mowa o udzielan</w:t>
      </w:r>
      <w:r w:rsidR="0094530C">
        <w:rPr>
          <w:rStyle w:val="FontStyle35"/>
          <w:rFonts w:ascii="Verdana" w:hAnsi="Verdana"/>
          <w:bCs/>
          <w:sz w:val="20"/>
          <w:szCs w:val="20"/>
        </w:rPr>
        <w:t>ie świadczeń zostanie zawarta z</w:t>
      </w:r>
      <w:r w:rsidR="0087394F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4530C" w:rsidRPr="00C10227">
        <w:rPr>
          <w:rStyle w:val="FontStyle35"/>
          <w:rFonts w:ascii="Verdana" w:hAnsi="Verdana"/>
          <w:bCs/>
          <w:sz w:val="20"/>
          <w:szCs w:val="20"/>
        </w:rPr>
        <w:t>oferentem wybranym w konkursie ofert w terminie 21 dni od daty rozstrzygnięcia konkursu, z zastrzeżeniem postanowień punktu VIII.10.</w:t>
      </w:r>
      <w:r w:rsidR="0094530C">
        <w:rPr>
          <w:rStyle w:val="FontStyle35"/>
          <w:rFonts w:ascii="Verdana" w:hAnsi="Verdana"/>
          <w:bCs/>
          <w:sz w:val="20"/>
          <w:szCs w:val="20"/>
        </w:rPr>
        <w:t xml:space="preserve"> oraz </w:t>
      </w:r>
      <w:r w:rsidR="0094530C">
        <w:rPr>
          <w:rFonts w:ascii="Verdana" w:hAnsi="Verdana" w:cs="Arial"/>
          <w:sz w:val="20"/>
        </w:rPr>
        <w:t>zostaną przesłane listownie.</w:t>
      </w:r>
      <w:r w:rsidRPr="00B74538">
        <w:rPr>
          <w:rFonts w:ascii="Verdana" w:hAnsi="Verdana" w:cs="Arial"/>
          <w:sz w:val="20"/>
        </w:rPr>
        <w:t xml:space="preserve"> </w:t>
      </w:r>
    </w:p>
    <w:p w:rsidR="0062762B" w:rsidRPr="00B74538" w:rsidRDefault="0094530C" w:rsidP="0087394F">
      <w:pPr>
        <w:pStyle w:val="Tekstpodstawowy"/>
        <w:spacing w:after="80"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Z</w:t>
      </w:r>
      <w:r w:rsidR="0062762B" w:rsidRPr="00B74538">
        <w:rPr>
          <w:rFonts w:ascii="Verdana" w:hAnsi="Verdana" w:cs="Arial"/>
          <w:sz w:val="20"/>
        </w:rPr>
        <w:t>godnie z ogłoszeniem termin rozpoczęcia udzielania świadczeń zdrowotnych:  01.01.20</w:t>
      </w:r>
      <w:r w:rsidR="00B74538">
        <w:rPr>
          <w:rFonts w:ascii="Verdana" w:hAnsi="Verdana" w:cs="Arial"/>
          <w:sz w:val="20"/>
        </w:rPr>
        <w:t>2</w:t>
      </w:r>
      <w:r w:rsidR="0062762B" w:rsidRPr="00B74538">
        <w:rPr>
          <w:rFonts w:ascii="Verdana" w:hAnsi="Verdana" w:cs="Arial"/>
          <w:sz w:val="20"/>
        </w:rPr>
        <w:t>1r.</w:t>
      </w:r>
    </w:p>
    <w:p w:rsidR="0062762B" w:rsidRPr="00B74538" w:rsidRDefault="0062762B" w:rsidP="00B7453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2762B" w:rsidRPr="00941195" w:rsidRDefault="0062762B" w:rsidP="0062762B">
      <w:pPr>
        <w:rPr>
          <w:rFonts w:ascii="Verdana" w:hAnsi="Verdana"/>
          <w:sz w:val="20"/>
          <w:szCs w:val="20"/>
        </w:rPr>
      </w:pPr>
      <w:r w:rsidRPr="00941195">
        <w:rPr>
          <w:rFonts w:ascii="Verdana" w:hAnsi="Verdana"/>
          <w:sz w:val="20"/>
          <w:szCs w:val="20"/>
        </w:rPr>
        <w:t xml:space="preserve">  </w:t>
      </w:r>
    </w:p>
    <w:p w:rsidR="0062762B" w:rsidRPr="00941195" w:rsidRDefault="0062762B" w:rsidP="0062762B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p w:rsidR="005E40A7" w:rsidRPr="0062762B" w:rsidRDefault="005E40A7" w:rsidP="0062762B">
      <w:pPr>
        <w:rPr>
          <w:rFonts w:ascii="Verdana" w:hAnsi="Verdana" w:cs="Arial"/>
          <w:sz w:val="18"/>
          <w:szCs w:val="18"/>
        </w:rPr>
      </w:pPr>
    </w:p>
    <w:sectPr w:rsidR="005E40A7" w:rsidRPr="0062762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0C" w:rsidRDefault="0094530C" w:rsidP="00F92ECB">
      <w:pPr>
        <w:spacing w:after="0" w:line="240" w:lineRule="auto"/>
      </w:pPr>
      <w:r>
        <w:separator/>
      </w:r>
    </w:p>
  </w:endnote>
  <w:endnote w:type="continuationSeparator" w:id="1">
    <w:p w:rsidR="0094530C" w:rsidRDefault="00945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C" w:rsidRDefault="009453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0C" w:rsidRDefault="0094530C" w:rsidP="00F92ECB">
      <w:pPr>
        <w:spacing w:after="0" w:line="240" w:lineRule="auto"/>
      </w:pPr>
      <w:r>
        <w:separator/>
      </w:r>
    </w:p>
  </w:footnote>
  <w:footnote w:type="continuationSeparator" w:id="1">
    <w:p w:rsidR="0094530C" w:rsidRDefault="00945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0C" w:rsidRDefault="009453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47037731"/>
    <w:multiLevelType w:val="hybridMultilevel"/>
    <w:tmpl w:val="461C3118"/>
    <w:lvl w:ilvl="0" w:tplc="D5EC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1DF5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2762B"/>
    <w:rsid w:val="00672DDB"/>
    <w:rsid w:val="006A4933"/>
    <w:rsid w:val="006E5DBB"/>
    <w:rsid w:val="006F5452"/>
    <w:rsid w:val="00706533"/>
    <w:rsid w:val="00726F0B"/>
    <w:rsid w:val="007A55B8"/>
    <w:rsid w:val="007B72A4"/>
    <w:rsid w:val="007D29FD"/>
    <w:rsid w:val="007D314C"/>
    <w:rsid w:val="007D3371"/>
    <w:rsid w:val="00854AE2"/>
    <w:rsid w:val="0085574F"/>
    <w:rsid w:val="0087394F"/>
    <w:rsid w:val="0087411E"/>
    <w:rsid w:val="008B3F5D"/>
    <w:rsid w:val="0094530C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646B"/>
    <w:rsid w:val="00AB7FDE"/>
    <w:rsid w:val="00AE666A"/>
    <w:rsid w:val="00B659A2"/>
    <w:rsid w:val="00B74538"/>
    <w:rsid w:val="00C11453"/>
    <w:rsid w:val="00C2619B"/>
    <w:rsid w:val="00C47D16"/>
    <w:rsid w:val="00C6162C"/>
    <w:rsid w:val="00C70D7A"/>
    <w:rsid w:val="00C740FB"/>
    <w:rsid w:val="00C87937"/>
    <w:rsid w:val="00CB1365"/>
    <w:rsid w:val="00CB7FFB"/>
    <w:rsid w:val="00CC12C0"/>
    <w:rsid w:val="00CC3C36"/>
    <w:rsid w:val="00CC4D1D"/>
    <w:rsid w:val="00D0055C"/>
    <w:rsid w:val="00D068F2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435F"/>
    <w:rsid w:val="00FE26E4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F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152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16</cp:revision>
  <cp:lastPrinted>2018-09-10T08:35:00Z</cp:lastPrinted>
  <dcterms:created xsi:type="dcterms:W3CDTF">2019-06-14T10:47:00Z</dcterms:created>
  <dcterms:modified xsi:type="dcterms:W3CDTF">2020-11-24T11:59:00Z</dcterms:modified>
</cp:coreProperties>
</file>