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9C" w:rsidRPr="00785FFE" w:rsidRDefault="0073369C" w:rsidP="00FE30B5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785FFE">
        <w:rPr>
          <w:rFonts w:ascii="Bookman Old Style" w:eastAsia="Verdana" w:hAnsi="Bookman Old Style"/>
          <w:b w:val="0"/>
        </w:rPr>
        <w:t>WCPiT</w:t>
      </w:r>
      <w:proofErr w:type="spellEnd"/>
      <w:r w:rsidRPr="00785FFE">
        <w:rPr>
          <w:rFonts w:ascii="Bookman Old Style" w:eastAsia="Verdana" w:hAnsi="Bookman Old Style"/>
          <w:b w:val="0"/>
        </w:rPr>
        <w:t>/EA/381-</w:t>
      </w:r>
      <w:r>
        <w:rPr>
          <w:rFonts w:ascii="Bookman Old Style" w:eastAsia="Verdana" w:hAnsi="Bookman Old Style"/>
          <w:b w:val="0"/>
        </w:rPr>
        <w:t>7</w:t>
      </w:r>
      <w:r w:rsidR="00FE30B5">
        <w:rPr>
          <w:rFonts w:ascii="Bookman Old Style" w:eastAsia="Verdana" w:hAnsi="Bookman Old Style"/>
          <w:b w:val="0"/>
        </w:rPr>
        <w:t>4/2024</w:t>
      </w:r>
    </w:p>
    <w:p w:rsidR="0073369C" w:rsidRPr="00785FFE" w:rsidRDefault="00FE30B5" w:rsidP="00FE30B5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b w:val="0"/>
          <w:sz w:val="28"/>
          <w:szCs w:val="28"/>
        </w:rPr>
        <w:t>Poznań, dnia</w:t>
      </w:r>
      <w:r w:rsidR="003F7D0E">
        <w:rPr>
          <w:rFonts w:ascii="Bookman Old Style" w:hAnsi="Bookman Old Style"/>
          <w:b w:val="0"/>
          <w:sz w:val="28"/>
          <w:szCs w:val="28"/>
        </w:rPr>
        <w:t xml:space="preserve"> 26.09.2024 </w:t>
      </w:r>
      <w:bookmarkStart w:id="0" w:name="_GoBack"/>
      <w:bookmarkEnd w:id="0"/>
      <w:r w:rsidR="0073369C" w:rsidRPr="00785FFE">
        <w:rPr>
          <w:rFonts w:ascii="Bookman Old Style" w:hAnsi="Bookman Old Style"/>
          <w:b w:val="0"/>
          <w:sz w:val="28"/>
          <w:szCs w:val="28"/>
        </w:rPr>
        <w:t>r.</w:t>
      </w:r>
    </w:p>
    <w:p w:rsidR="0073369C" w:rsidRPr="00785FFE" w:rsidRDefault="0073369C" w:rsidP="00FE30B5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785FFE" w:rsidRDefault="0073369C" w:rsidP="00FE30B5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785FFE" w:rsidRDefault="0073369C" w:rsidP="00FE30B5">
      <w:pPr>
        <w:spacing w:line="360" w:lineRule="auto"/>
        <w:jc w:val="center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785FFE" w:rsidRDefault="0073369C" w:rsidP="00FE30B5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785FFE">
        <w:rPr>
          <w:rFonts w:ascii="Bookman Old Style" w:hAnsi="Bookman Old Style"/>
          <w:sz w:val="28"/>
          <w:szCs w:val="28"/>
        </w:rPr>
        <w:t>Informacja na podstawie art. 222 ust. 4 ustawy</w:t>
      </w:r>
    </w:p>
    <w:p w:rsidR="0073369C" w:rsidRPr="00785FFE" w:rsidRDefault="0073369C" w:rsidP="00FE30B5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785FFE">
        <w:rPr>
          <w:rFonts w:ascii="Bookman Old Style" w:hAnsi="Bookman Old Style"/>
          <w:sz w:val="28"/>
          <w:szCs w:val="28"/>
        </w:rPr>
        <w:t>z dnia 11 września 2019 r. Prawo zamówień publicznych</w:t>
      </w:r>
    </w:p>
    <w:p w:rsidR="0073369C" w:rsidRPr="00785FFE" w:rsidRDefault="0073369C" w:rsidP="00FE30B5">
      <w:pPr>
        <w:spacing w:line="360" w:lineRule="auto"/>
        <w:jc w:val="center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73369C" w:rsidRPr="00785FFE" w:rsidRDefault="0073369C" w:rsidP="00FE30B5">
      <w:pPr>
        <w:pStyle w:val="Akapitzlist"/>
        <w:spacing w:line="360" w:lineRule="auto"/>
        <w:ind w:left="0"/>
        <w:jc w:val="center"/>
        <w:rPr>
          <w:rFonts w:ascii="Bookman Old Style" w:hAnsi="Bookman Old Style"/>
          <w:b/>
          <w:sz w:val="28"/>
          <w:szCs w:val="28"/>
        </w:rPr>
      </w:pPr>
      <w:r w:rsidRPr="00785FFE">
        <w:rPr>
          <w:rFonts w:ascii="Bookman Old Style" w:hAnsi="Bookman Old Style"/>
          <w:b/>
          <w:sz w:val="28"/>
          <w:szCs w:val="28"/>
        </w:rPr>
        <w:t>Przedmiot zamówienia:</w:t>
      </w:r>
    </w:p>
    <w:p w:rsidR="0073369C" w:rsidRPr="00785FFE" w:rsidRDefault="0073369C" w:rsidP="00FE30B5">
      <w:pPr>
        <w:keepLines/>
        <w:spacing w:line="360" w:lineRule="auto"/>
        <w:ind w:left="2552" w:hanging="2552"/>
        <w:jc w:val="both"/>
        <w:rPr>
          <w:rFonts w:ascii="Bookman Old Style" w:hAnsi="Bookman Old Style"/>
          <w:b/>
          <w:sz w:val="28"/>
          <w:szCs w:val="28"/>
        </w:rPr>
      </w:pPr>
    </w:p>
    <w:p w:rsidR="0073369C" w:rsidRPr="00785FFE" w:rsidRDefault="0073369C" w:rsidP="00FE30B5">
      <w:pPr>
        <w:keepLines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785FFE">
        <w:rPr>
          <w:rFonts w:ascii="Bookman Old Style" w:hAnsi="Bookman Old Style"/>
          <w:b/>
          <w:i/>
          <w:sz w:val="28"/>
          <w:szCs w:val="28"/>
        </w:rPr>
        <w:t>Dostawa przeciwciał i materiałów zużywalnych do badań immunohistochemicznych, diagnostycznych i  antygenów  predykcyjnych PDL1</w:t>
      </w:r>
      <w:r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Pr="00785FFE">
        <w:rPr>
          <w:rFonts w:ascii="Bookman Old Style" w:hAnsi="Bookman Old Style"/>
          <w:b/>
          <w:i/>
          <w:sz w:val="28"/>
          <w:szCs w:val="28"/>
        </w:rPr>
        <w:t xml:space="preserve">wraz z dzierżawą systemów do wykonywania </w:t>
      </w:r>
      <w:proofErr w:type="spellStart"/>
      <w:r w:rsidRPr="00785FFE">
        <w:rPr>
          <w:rFonts w:ascii="Bookman Old Style" w:hAnsi="Bookman Old Style"/>
          <w:b/>
          <w:i/>
          <w:sz w:val="28"/>
          <w:szCs w:val="28"/>
        </w:rPr>
        <w:t>barwień</w:t>
      </w:r>
      <w:proofErr w:type="spellEnd"/>
      <w:r w:rsidRPr="00785FFE">
        <w:rPr>
          <w:rFonts w:ascii="Bookman Old Style" w:hAnsi="Bookman Old Style"/>
          <w:b/>
          <w:i/>
          <w:sz w:val="28"/>
          <w:szCs w:val="28"/>
        </w:rPr>
        <w:t xml:space="preserve"> IHC</w:t>
      </w:r>
    </w:p>
    <w:p w:rsidR="0073369C" w:rsidRPr="00785FFE" w:rsidRDefault="0073369C" w:rsidP="00FE30B5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CD74F9" w:rsidRDefault="0073369C" w:rsidP="00FE30B5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785FFE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</w:t>
      </w:r>
      <w:r w:rsidR="00CD74F9">
        <w:rPr>
          <w:rFonts w:ascii="Bookman Old Style" w:hAnsi="Bookman Old Style" w:cs="Arial"/>
          <w:color w:val="000000"/>
          <w:sz w:val="28"/>
          <w:szCs w:val="28"/>
        </w:rPr>
        <w:t>:</w:t>
      </w:r>
    </w:p>
    <w:p w:rsidR="00CD74F9" w:rsidRPr="00FE30B5" w:rsidRDefault="00CD74F9" w:rsidP="00FE30B5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FE30B5">
        <w:rPr>
          <w:rFonts w:ascii="Bookman Old Style" w:hAnsi="Bookman Old Style" w:cs="Arial"/>
          <w:b/>
          <w:color w:val="000000"/>
          <w:sz w:val="28"/>
          <w:szCs w:val="28"/>
        </w:rPr>
        <w:t>Pakiet nr 1</w:t>
      </w:r>
    </w:p>
    <w:p w:rsidR="00CD74F9" w:rsidRPr="00FE30B5" w:rsidRDefault="00CD74F9" w:rsidP="00FE30B5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FE30B5">
        <w:rPr>
          <w:rFonts w:ascii="Bookman Old Style" w:hAnsi="Bookman Old Style" w:cs="Arial"/>
          <w:b/>
          <w:color w:val="000000"/>
          <w:sz w:val="28"/>
          <w:szCs w:val="28"/>
        </w:rPr>
        <w:t>920 000,00 zł</w:t>
      </w:r>
    </w:p>
    <w:p w:rsidR="0073369C" w:rsidRPr="00FE30B5" w:rsidRDefault="00CD74F9" w:rsidP="00FE30B5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FE30B5">
        <w:rPr>
          <w:rFonts w:ascii="Bookman Old Style" w:hAnsi="Bookman Old Style" w:cs="Arial"/>
          <w:b/>
          <w:color w:val="000000"/>
          <w:sz w:val="28"/>
          <w:szCs w:val="28"/>
        </w:rPr>
        <w:t>Pakiet nr 2</w:t>
      </w:r>
    </w:p>
    <w:p w:rsidR="00CD74F9" w:rsidRPr="00FE30B5" w:rsidRDefault="00CD74F9" w:rsidP="00FE30B5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FE30B5">
        <w:rPr>
          <w:rFonts w:ascii="Bookman Old Style" w:hAnsi="Bookman Old Style" w:cs="Arial"/>
          <w:b/>
          <w:color w:val="000000"/>
          <w:sz w:val="28"/>
          <w:szCs w:val="28"/>
        </w:rPr>
        <w:t>110 000,00 zł</w:t>
      </w:r>
    </w:p>
    <w:p w:rsidR="00CD74F9" w:rsidRPr="00FE30B5" w:rsidRDefault="00CD74F9" w:rsidP="00FE30B5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FE30B5">
        <w:rPr>
          <w:rFonts w:ascii="Bookman Old Style" w:hAnsi="Bookman Old Style" w:cs="Arial"/>
          <w:b/>
          <w:color w:val="000000"/>
          <w:sz w:val="28"/>
          <w:szCs w:val="28"/>
        </w:rPr>
        <w:t xml:space="preserve">Razem: </w:t>
      </w:r>
    </w:p>
    <w:p w:rsidR="00CD74F9" w:rsidRPr="00FE30B5" w:rsidRDefault="00CD74F9" w:rsidP="00FE30B5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FE30B5">
        <w:rPr>
          <w:rFonts w:ascii="Bookman Old Style" w:hAnsi="Bookman Old Style" w:cs="Arial"/>
          <w:b/>
          <w:color w:val="000000"/>
          <w:sz w:val="28"/>
          <w:szCs w:val="28"/>
        </w:rPr>
        <w:t>1 030 000, 00 zł</w:t>
      </w:r>
    </w:p>
    <w:p w:rsidR="00CD74F9" w:rsidRPr="00785FFE" w:rsidRDefault="00CD74F9" w:rsidP="0073369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8"/>
          <w:szCs w:val="28"/>
        </w:rPr>
      </w:pPr>
    </w:p>
    <w:p w:rsidR="00785FFE" w:rsidRPr="0073369C" w:rsidRDefault="00785FFE" w:rsidP="0073369C"/>
    <w:sectPr w:rsidR="00785FFE" w:rsidRPr="0073369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AD" w:rsidRDefault="001419AD" w:rsidP="00140A34">
      <w:r>
        <w:separator/>
      </w:r>
    </w:p>
  </w:endnote>
  <w:endnote w:type="continuationSeparator" w:id="0">
    <w:p w:rsidR="001419AD" w:rsidRDefault="001419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AD" w:rsidRDefault="001419AD" w:rsidP="00140A34">
      <w:r>
        <w:separator/>
      </w:r>
    </w:p>
  </w:footnote>
  <w:footnote w:type="continuationSeparator" w:id="0">
    <w:p w:rsidR="001419AD" w:rsidRDefault="001419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5D0E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27E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3F7D0E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264B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182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369C"/>
    <w:rsid w:val="00737863"/>
    <w:rsid w:val="00740AEC"/>
    <w:rsid w:val="00741A9E"/>
    <w:rsid w:val="00756800"/>
    <w:rsid w:val="0076409A"/>
    <w:rsid w:val="0077009B"/>
    <w:rsid w:val="0077713F"/>
    <w:rsid w:val="00785FFE"/>
    <w:rsid w:val="0078681B"/>
    <w:rsid w:val="00787356"/>
    <w:rsid w:val="007918B1"/>
    <w:rsid w:val="00792775"/>
    <w:rsid w:val="00792A58"/>
    <w:rsid w:val="007A0929"/>
    <w:rsid w:val="007A32B0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87CBB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00C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4F9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3CEF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BAE"/>
    <w:rsid w:val="00DD7ECA"/>
    <w:rsid w:val="00DE42D4"/>
    <w:rsid w:val="00E05026"/>
    <w:rsid w:val="00E07DA5"/>
    <w:rsid w:val="00E103CC"/>
    <w:rsid w:val="00E10D50"/>
    <w:rsid w:val="00E329BB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E30B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1F83-F4C7-4232-A472-8FA11772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3</cp:revision>
  <cp:lastPrinted>2024-09-26T10:12:00Z</cp:lastPrinted>
  <dcterms:created xsi:type="dcterms:W3CDTF">2024-09-25T13:39:00Z</dcterms:created>
  <dcterms:modified xsi:type="dcterms:W3CDTF">2024-09-26T10:12:00Z</dcterms:modified>
</cp:coreProperties>
</file>